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886"/>
        <w:gridCol w:w="1214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C5467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DF193F" w:rsidR="004C5467" w:rsidRPr="00381EB6" w:rsidRDefault="004C5467" w:rsidP="004C54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72FB">
              <w:rPr>
                <w:rFonts w:cstheme="minorHAnsi"/>
                <w:b/>
                <w:sz w:val="20"/>
                <w:szCs w:val="20"/>
              </w:rPr>
              <w:t>23071793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26A448" w:rsidR="004C5467" w:rsidRPr="00381EB6" w:rsidRDefault="008566C3" w:rsidP="004C54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E0C489" w:rsidR="004C5467" w:rsidRPr="00381EB6" w:rsidRDefault="004C5467" w:rsidP="004C54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56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35868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A5BC" w:rsidR="004C5467" w:rsidRPr="00381EB6" w:rsidRDefault="004C5467" w:rsidP="004C54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12FD3A" w:rsidR="0065428C" w:rsidRPr="00F12340" w:rsidRDefault="003D63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8566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D94655" w:rsidR="0065428C" w:rsidRPr="00381EB6" w:rsidRDefault="003A0F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Retaining ring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48D88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67308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-----------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1029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-------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1CE075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----------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524A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-----------</w:t>
            </w:r>
          </w:p>
        </w:tc>
      </w:tr>
      <w:tr w:rsidR="00020A4E" w:rsidRPr="00381EB6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59C24C3D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20A4E" w:rsidRPr="00085877" w14:paraId="56E49EA4" w14:textId="77777777" w:rsidTr="004B013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4B0134" w:rsidRPr="00085877" w14:paraId="5E962569" w14:textId="77777777" w:rsidTr="00CE65D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794CD" w14:textId="77777777" w:rsidR="004B0134" w:rsidRDefault="004B0134" w:rsidP="00E61AD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B203B77" w14:textId="62F6581F" w:rsidR="004B0134" w:rsidRDefault="004B0134" w:rsidP="00E61AD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CEB-1372</w:t>
            </w:r>
          </w:p>
        </w:tc>
      </w:tr>
      <w:tr w:rsidR="003A0F9E" w:rsidRPr="003A0F9E" w14:paraId="7267C767" w14:textId="77777777" w:rsidTr="004B013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EA191E" w14:textId="53FC8F5C" w:rsidR="003A0F9E" w:rsidRPr="00381EB6" w:rsidRDefault="003A0F9E" w:rsidP="00A561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FFD1" w14:textId="28DEDE00" w:rsidR="003A0F9E" w:rsidRDefault="003A0F9E" w:rsidP="003A0F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0F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e polir os cantos vivos identificados na peça </w:t>
            </w:r>
            <w:r w:rsidR="004C54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figura em anexo</w:t>
            </w:r>
            <w:r w:rsidRPr="003A0F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em tod</w:t>
            </w:r>
            <w:r w:rsidR="004B0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as quinas</w:t>
            </w:r>
            <w:r w:rsidRPr="003A0F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intern</w:t>
            </w:r>
            <w:r w:rsidR="004B0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3A0F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e extern</w:t>
            </w:r>
            <w:r w:rsidR="004B01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3A0F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em todo o diâmetro do componente. </w:t>
            </w:r>
          </w:p>
          <w:p w14:paraId="592B9569" w14:textId="77777777" w:rsidR="004B0134" w:rsidRPr="003A0F9E" w:rsidRDefault="004B0134" w:rsidP="003A0F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96D2FA" w14:textId="77777777" w:rsidR="003A0F9E" w:rsidRPr="004B0134" w:rsidRDefault="003A0F9E" w:rsidP="003A0F9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67D255C2" w14:textId="1019FA69" w:rsidR="003A0F9E" w:rsidRPr="004B0134" w:rsidRDefault="004B0134" w:rsidP="003A0F9E">
            <w:pPr>
              <w:jc w:val="left"/>
              <w:rPr>
                <w:rFonts w:cstheme="minorHAnsi"/>
                <w:sz w:val="20"/>
                <w:szCs w:val="20"/>
                <w:shd w:val="clear" w:color="auto" w:fill="FFFFFF"/>
                <w:lang w:val="en-US"/>
              </w:rPr>
            </w:pPr>
            <w:r w:rsidRPr="004B0134">
              <w:rPr>
                <w:rFonts w:cstheme="minorHAnsi"/>
                <w:sz w:val="20"/>
                <w:szCs w:val="20"/>
                <w:shd w:val="clear" w:color="auto" w:fill="FFFFFF"/>
                <w:lang w:val="en-US"/>
              </w:rPr>
              <w:t xml:space="preserve">Remove and polish the sharp edges identified on the part and shown in the attached </w:t>
            </w:r>
            <w:r w:rsidR="004C5467">
              <w:rPr>
                <w:rFonts w:cstheme="minorHAnsi"/>
                <w:sz w:val="20"/>
                <w:szCs w:val="20"/>
                <w:shd w:val="clear" w:color="auto" w:fill="FFFFFF"/>
                <w:lang w:val="en-US"/>
              </w:rPr>
              <w:t>figure</w:t>
            </w:r>
            <w:r w:rsidRPr="004B0134">
              <w:rPr>
                <w:rFonts w:cstheme="minorHAnsi"/>
                <w:sz w:val="20"/>
                <w:szCs w:val="20"/>
                <w:shd w:val="clear" w:color="auto" w:fill="FFFFFF"/>
                <w:lang w:val="en-US"/>
              </w:rPr>
              <w:t>, on all corners, internal and external, across the entire diameter of the component.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E6B8" w14:textId="0ABB7EB9" w:rsidR="003A0F9E" w:rsidRPr="003A0F9E" w:rsidRDefault="003A0F9E" w:rsidP="003A0F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4606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7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62A1D8">
                <v:shape id="_x0000_i1047" type="#_x0000_t75" style="width:36pt;height:18.75pt" o:ole="">
                  <v:imagedata r:id="rId10" o:title=""/>
                </v:shape>
                <w:control r:id="rId11" w:name="CheckBox2171" w:shapeid="_x0000_i104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0FE241" w14:textId="2394425D" w:rsidR="003A0F9E" w:rsidRPr="003A0F9E" w:rsidRDefault="004B0134" w:rsidP="003A0F9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5618D" w:rsidRPr="00A5618D" w14:paraId="560A68FC" w14:textId="77777777" w:rsidTr="004B013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C876EE" w14:textId="541F5FE1" w:rsidR="00A5618D" w:rsidRDefault="00A5618D" w:rsidP="00A561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87E5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dos reparos realizados para prosseguir com o serviço.</w:t>
            </w:r>
          </w:p>
          <w:p w14:paraId="4A1137CA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875436" w14:textId="0CB4F169" w:rsidR="00A5618D" w:rsidRP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6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 the repairs made 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</w:t>
            </w:r>
            <w:r w:rsidRPr="00A561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the work.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8DF5" w14:textId="08753CA3" w:rsidR="00A5618D" w:rsidRPr="00A5618D" w:rsidRDefault="00A5618D" w:rsidP="00A56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C06E4B">
                <v:shape id="_x0000_i1049" type="#_x0000_t75" style="width:31.5pt;height:18.75pt" o:ole="">
                  <v:imagedata r:id="rId12" o:title=""/>
                </v:shape>
                <w:control r:id="rId13" w:name="CheckBox117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D53E3E1">
                <v:shape id="_x0000_i1051" type="#_x0000_t75" style="width:36pt;height:18.75pt" o:ole="">
                  <v:imagedata r:id="rId10" o:title=""/>
                </v:shape>
                <w:control r:id="rId14" w:name="CheckBox2172" w:shapeid="_x0000_i105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70D0E2" w14:textId="247DCC9C" w:rsidR="00A5618D" w:rsidRPr="00A5618D" w:rsidRDefault="00A5618D" w:rsidP="00A5618D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INSPEÇÂO </w:t>
            </w:r>
          </w:p>
        </w:tc>
      </w:tr>
      <w:tr w:rsidR="00A5618D" w:rsidRPr="00381EB6" w14:paraId="4A92F3E8" w14:textId="77777777" w:rsidTr="004B013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7B5E032D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7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D4C5" w14:textId="404440AE" w:rsidR="00A5618D" w:rsidRPr="008566C3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56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ou AMS 2412). </w:t>
            </w:r>
          </w:p>
          <w:p w14:paraId="0A22235F" w14:textId="77777777" w:rsidR="00A5618D" w:rsidRPr="003D6334" w:rsidRDefault="00A5618D" w:rsidP="00A5618D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A5618D" w:rsidRPr="00247EDC" w:rsidRDefault="00A5618D" w:rsidP="00A5618D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EDC">
              <w:rPr>
                <w:rFonts w:cstheme="minorHAnsi"/>
                <w:sz w:val="20"/>
                <w:szCs w:val="20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 w:rsidRPr="00247EDC">
              <w:rPr>
                <w:rFonts w:cstheme="minorHAnsi"/>
                <w:sz w:val="20"/>
                <w:szCs w:val="20"/>
                <w:shd w:val="clear" w:color="auto" w:fill="FFFFFF"/>
              </w:rPr>
              <w:t>(0.003-0.008 mm) (Ref. AMS 2410 or AMS 2412).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034B8295" w:rsidR="00A5618D" w:rsidRDefault="00A5618D" w:rsidP="00A56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 id="_x0000_i1053" type="#_x0000_t75" style="width:31.5pt;height:18.75pt" o:ole="">
                  <v:imagedata r:id="rId8" o:title=""/>
                </v:shape>
                <w:control r:id="rId15" w:name="CheckBox117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1055" type="#_x0000_t75" style="width:36pt;height:18.75pt" o:ole="">
                  <v:imagedata r:id="rId16" o:title=""/>
                </v:shape>
                <w:control r:id="rId17" w:name="CheckBox217" w:shapeid="_x0000_i1055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0AEF7B51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5618D" w:rsidRPr="00381EB6" w14:paraId="1C8B26E9" w14:textId="77777777" w:rsidTr="004B013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03BE2F8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7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8D58" w14:textId="36DB3BAD" w:rsidR="00A5618D" w:rsidRPr="008566C3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856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ou AMS 2412).</w:t>
            </w:r>
          </w:p>
          <w:p w14:paraId="7DB99EF3" w14:textId="77777777" w:rsidR="00A5618D" w:rsidRPr="008566C3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404B7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Within four hours after you plate, do the hydrogen enbrittlement relief heated to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4C54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  <w:p w14:paraId="15C04BF5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EADAE" w14:textId="77777777" w:rsidR="00A5618D" w:rsidRPr="008566C3" w:rsidRDefault="00A5618D" w:rsidP="00A5618D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8566C3">
              <w:rPr>
                <w:sz w:val="20"/>
                <w:szCs w:val="20"/>
                <w:lang w:val="en-US"/>
              </w:rPr>
              <w:t>Início tratamento/ Start Treatment: ____________.</w:t>
            </w:r>
          </w:p>
          <w:p w14:paraId="52C99E1D" w14:textId="77777777" w:rsidR="00A5618D" w:rsidRPr="008566C3" w:rsidRDefault="00A5618D" w:rsidP="00A5618D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1BC39754" w14:textId="77777777" w:rsidR="00A5618D" w:rsidRPr="008566C3" w:rsidRDefault="00A5618D" w:rsidP="00A5618D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8566C3">
              <w:rPr>
                <w:sz w:val="20"/>
                <w:szCs w:val="20"/>
                <w:lang w:val="en-US"/>
              </w:rPr>
              <w:t>Fim tratamento/ End Treatment: _____________.</w:t>
            </w:r>
          </w:p>
          <w:p w14:paraId="39912E5C" w14:textId="77777777" w:rsidR="00A5618D" w:rsidRPr="008566C3" w:rsidRDefault="00A5618D" w:rsidP="00A5618D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</w:p>
          <w:p w14:paraId="11AC45C8" w14:textId="77777777" w:rsidR="00A5618D" w:rsidRDefault="00A5618D" w:rsidP="00A5618D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forno/Oven: _____________.</w:t>
            </w:r>
          </w:p>
          <w:p w14:paraId="18FDD2A4" w14:textId="77777777" w:rsidR="00A5618D" w:rsidRDefault="00A5618D" w:rsidP="00A5618D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6A4E7E70" w14:textId="5C868DE8" w:rsidR="00A5618D" w:rsidRPr="004C5467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>Data de validade/ Expiration Date: ____________.</w:t>
            </w:r>
          </w:p>
        </w:tc>
        <w:tc>
          <w:tcPr>
            <w:tcW w:w="1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FBA6B61" w:rsidR="00A5618D" w:rsidRPr="00381EB6" w:rsidRDefault="00A5618D" w:rsidP="00A56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1057" type="#_x0000_t75" style="width:31.5pt;height:18.75pt" o:ole="">
                  <v:imagedata r:id="rId12" o:title=""/>
                </v:shape>
                <w:control r:id="rId18" w:name="CheckBox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59" type="#_x0000_t75" style="width:36pt;height:18.75pt" o:ole="">
                  <v:imagedata r:id="rId16" o:title=""/>
                </v:shape>
                <w:control r:id="rId19" w:name="CheckBox2" w:shapeid="_x0000_i105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FF2E9D4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5618D" w:rsidRPr="00381EB6" w14:paraId="118F4369" w14:textId="77777777" w:rsidTr="004B013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F4CA1B9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97AB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DFC3404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8CF62D0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FF62C74" w:rsidR="00A5618D" w:rsidRPr="00381EB6" w:rsidRDefault="00A5618D" w:rsidP="00A56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61" type="#_x0000_t75" style="width:31.5pt;height:18.75pt" o:ole="">
                  <v:imagedata r:id="rId8" o:title=""/>
                </v:shape>
                <w:control r:id="rId20" w:name="CheckBox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3" type="#_x0000_t75" style="width:36pt;height:18.75pt" o:ole="">
                  <v:imagedata r:id="rId10" o:title=""/>
                </v:shape>
                <w:control r:id="rId21" w:name="CheckBox21" w:shapeid="_x0000_i106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DB71459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5618D" w:rsidRPr="00381EB6" w14:paraId="29C3B250" w14:textId="77777777" w:rsidTr="004B013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0E1DC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27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AE3A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EA33" w14:textId="77777777" w:rsidR="00A5618D" w:rsidRDefault="00A5618D" w:rsidP="00A56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A5535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5618D" w:rsidRPr="00381EB6" w14:paraId="07143FBA" w14:textId="77777777" w:rsidTr="001174A7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5618D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660CB" w14:textId="77777777" w:rsidR="00A5618D" w:rsidRDefault="00A5618D" w:rsidP="00A5618D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</w:p>
          <w:p w14:paraId="37B129E4" w14:textId="77777777" w:rsidR="00A5618D" w:rsidRDefault="00A5618D" w:rsidP="00A5618D">
            <w:pPr>
              <w:ind w:left="-57" w:right="-57"/>
              <w:jc w:val="both"/>
              <w:rPr>
                <w:rFonts w:cstheme="minorHAnsi"/>
                <w:b/>
                <w:i/>
                <w:sz w:val="12"/>
                <w:szCs w:val="16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  <w:p w14:paraId="13B80535" w14:textId="77777777" w:rsidR="00A5618D" w:rsidRDefault="00A5618D" w:rsidP="00A5618D">
            <w:pPr>
              <w:ind w:left="-57" w:right="-57"/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2"/>
                <w:szCs w:val="16"/>
                <w:lang w:eastAsia="pt-BR"/>
              </w:rPr>
            </w:pPr>
          </w:p>
          <w:p w14:paraId="7212FAF9" w14:textId="777ABF19" w:rsidR="00A5618D" w:rsidRDefault="00A5618D" w:rsidP="00A5618D">
            <w:pPr>
              <w:ind w:right="-57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03/09/2024</w:t>
            </w:r>
          </w:p>
          <w:p w14:paraId="72DF9998" w14:textId="00F19B10" w:rsidR="00A5618D" w:rsidRPr="00381EB6" w:rsidRDefault="00A5618D" w:rsidP="00A5618D">
            <w:pPr>
              <w:ind w:right="-57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5618D" w:rsidRPr="00381EB6" w14:paraId="1201008D" w14:textId="77777777" w:rsidTr="001174A7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98E17C1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1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8E24B7" w:rsidR="00A5618D" w:rsidRPr="00381EB6" w:rsidRDefault="00A5618D" w:rsidP="00A56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A5618D" w:rsidRPr="00381EB6" w:rsidRDefault="00A5618D" w:rsidP="00A5618D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47EDC"/>
    <w:rsid w:val="00267EE8"/>
    <w:rsid w:val="00381EB6"/>
    <w:rsid w:val="003A0F9E"/>
    <w:rsid w:val="003A2130"/>
    <w:rsid w:val="003D6334"/>
    <w:rsid w:val="004B0134"/>
    <w:rsid w:val="004C5467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801E4A"/>
    <w:rsid w:val="00822270"/>
    <w:rsid w:val="008566C3"/>
    <w:rsid w:val="00864D3F"/>
    <w:rsid w:val="00877E2D"/>
    <w:rsid w:val="00895570"/>
    <w:rsid w:val="008A4606"/>
    <w:rsid w:val="00937D5F"/>
    <w:rsid w:val="00954A03"/>
    <w:rsid w:val="009A1808"/>
    <w:rsid w:val="009B306D"/>
    <w:rsid w:val="00A354A1"/>
    <w:rsid w:val="00A54B14"/>
    <w:rsid w:val="00A5618D"/>
    <w:rsid w:val="00B95A38"/>
    <w:rsid w:val="00C9039F"/>
    <w:rsid w:val="00D04477"/>
    <w:rsid w:val="00D82FEB"/>
    <w:rsid w:val="00D9225E"/>
    <w:rsid w:val="00DF25EE"/>
    <w:rsid w:val="00DF710F"/>
    <w:rsid w:val="00E61AD2"/>
    <w:rsid w:val="00ED5D40"/>
    <w:rsid w:val="00EF151F"/>
    <w:rsid w:val="00F00F9F"/>
    <w:rsid w:val="00F12340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7</cp:revision>
  <cp:lastPrinted>2017-04-19T12:03:00Z</cp:lastPrinted>
  <dcterms:created xsi:type="dcterms:W3CDTF">2024-03-08T17:34:00Z</dcterms:created>
  <dcterms:modified xsi:type="dcterms:W3CDTF">2024-09-03T18:49:00Z</dcterms:modified>
</cp:coreProperties>
</file>