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6597194" w:rsidR="005B264F" w:rsidRPr="00AF3E41" w:rsidRDefault="00113B1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2933581" w:rsidR="005B264F" w:rsidRPr="00691E19" w:rsidRDefault="009426F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SGA0002795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0A42587" w:rsidR="005B264F" w:rsidRPr="00E4082C" w:rsidRDefault="00F714DC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051512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58B1486" w:rsidR="005B264F" w:rsidRPr="00AF3E41" w:rsidRDefault="009426F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6BEECBD" w:rsidR="005B264F" w:rsidRPr="00113B19" w:rsidRDefault="00113B1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13B19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E05E25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E05E25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3580A9A5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dos </w:t>
            </w:r>
            <w:r w:rsidR="00075654" w:rsidRPr="000756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danificados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72-52-14-350-804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72-52-14-350-015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34ED0E1" w14:textId="10977B1F" w:rsidR="00EB5BE2" w:rsidRPr="00113B19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damaged </w:t>
            </w:r>
            <w:r w:rsidR="00075654" w:rsidRPr="000756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from the part in accordance with CIR Manual 3043515, ATA 72-52-14, Section “Repair-11”, Paragraph 1, Step C, and Figure 901 (Task 72-52-14-350-804, Subtask 72-52-14-350-015).)</w:t>
            </w:r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6A86393B" w14:textId="7777777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A6387A" w14:textId="5BC18918" w:rsidR="005B264F" w:rsidRPr="005B264F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C. Remoção do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4CFA0750" w14:textId="010D8297" w:rsidR="005B264F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Removal 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E8DE6F" w14:textId="107CD69F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um martelo e um punção de latão para golpear o jacking insert (Item 1) até que ele seja removido da flange.</w:t>
            </w:r>
          </w:p>
          <w:p w14:paraId="35755C0C" w14:textId="0433DC4D" w:rsidR="005B264F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hammer and a brass drift to tap the jacking insert (Item 1) until it comes out of the flange)</w:t>
            </w:r>
          </w:p>
          <w:p w14:paraId="454C1BE4" w14:textId="77777777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2E435F" w14:textId="4A005BCA" w:rsidR="00113B19" w:rsidRPr="00113B19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CUIDADO: </w:t>
            </w:r>
          </w:p>
          <w:p w14:paraId="31483AAA" w14:textId="7DDB5033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Aumentar O Diâmetro Interno Do Furo Do Insert. Se O Diâmetro For Aumentado Em Excesso, O Novo Jacking Insert Ficará Com Folga.</w:t>
            </w:r>
          </w:p>
          <w:p w14:paraId="563D3B6D" w14:textId="77D2BBB9" w:rsidR="00113B19" w:rsidRPr="009426FF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26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</w:t>
            </w:r>
          </w:p>
          <w:p w14:paraId="3CB0DB62" w14:textId="0B15327B" w:rsidR="005B264F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Increase The Inner Diameter Of The Insert Hole. If A Diameter Is Increased Sufficiently, The New Jacking Insert Will Be Too Loose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020348A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439C8F" w14:textId="4F44FBA4" w:rsidR="005B264F" w:rsidRDefault="00113B19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material elevado e indesejado do furo do insert para garantir que a superfície do furo esteja lisa.</w:t>
            </w:r>
          </w:p>
          <w:p w14:paraId="07014732" w14:textId="2EB9E429" w:rsidR="005B264F" w:rsidRPr="00113B19" w:rsidRDefault="00113B19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 hole to make sure that the hole surface is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15DD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EB5BE2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E05E25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21CC4F" w14:textId="23C6348E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dos </w:t>
            </w:r>
            <w:r w:rsidR="00075654" w:rsidRPr="000756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removidos da peça na etapa anterior,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7”, Parágrafo 1., Etapa D.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Pr="00B141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AA7E770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668D86" w14:textId="63158873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installation of the </w:t>
            </w:r>
            <w:r w:rsidR="00075654" w:rsidRPr="000756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removed from the part in the previous step, in accordance with CIR Manual 3043515, ATA 72-53-61, Section “Repair-07”, Paragraph 1., Step D., and Figure 901 (Task 72-53-61-350-805, Subtask 72-53-61-350-006):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75045B7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20DBFD2C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C4E202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8F0722" w14:textId="0B4DB866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Instalação do Jacking Insert </w:t>
            </w:r>
            <w:r w:rsid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Fig. 901)</w:t>
            </w:r>
          </w:p>
          <w:p w14:paraId="11C0180C" w14:textId="65E4CF9B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D. </w:t>
            </w:r>
            <w:r w:rsidR="00113B19"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Jacking Insert Installation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160E9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666FD" w14:textId="2EE5DB85" w:rsidR="005041D6" w:rsidRDefault="00113B19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Utilizar uma pistola de ar quente (ES Nº 628) para elevar a temperatura da flange na região do furo do insert.</w:t>
            </w:r>
          </w:p>
          <w:p w14:paraId="24C237A8" w14:textId="097389D1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13B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Use a heat gun (ES No. 628) to increase the temperature of the flange at the insert hole.)</w:t>
            </w:r>
          </w:p>
          <w:p w14:paraId="060E9F6F" w14:textId="77777777" w:rsidR="00113B19" w:rsidRPr="00113B19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799F88" w14:textId="39F69B83" w:rsidR="005041D6" w:rsidRPr="00D0415E" w:rsidRDefault="00113B19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Aplicar composto retentor (PWA549-10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F4FCA"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Loctite 620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SPOP 163 (</w:t>
            </w:r>
            <w:r w:rsid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IAS-IP-005, item 3.10)</w:t>
            </w:r>
            <w:r w:rsidRPr="00113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do insert que será instalada na carcaça.</w:t>
            </w:r>
          </w:p>
          <w:p w14:paraId="7837A713" w14:textId="2B8B4679" w:rsidR="00B14126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retaining compound (PWA549-10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Loctite 620) in accordance with SPOP 163 (reference IAS-IP-005, item 3.10) to the area of the insert that will be installed in the housing.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0700F3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5AE0B" w14:textId="5AA1122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Pressionar o jacking insert (Item 1) no furo do flange.</w:t>
            </w:r>
          </w:p>
          <w:p w14:paraId="5BC1003E" w14:textId="11333DF7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F4FCA"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3) Push the jacking insert (Item 1) into the hole in the flange.</w:t>
            </w:r>
            <w:r w:rsid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559A22" w14:textId="77777777" w:rsid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77AC09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</w:p>
          <w:p w14:paraId="4A46D81D" w14:textId="32F433E5" w:rsid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utilizar um martelo e um punção de latão para garantir que o insert esteja totalmente instalado.</w:t>
            </w:r>
          </w:p>
          <w:p w14:paraId="7436695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</w:t>
            </w:r>
          </w:p>
          <w:p w14:paraId="1D3625E8" w14:textId="6F17842B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use a hammer and a brass drift to make sure that the insert is installed fully.)</w:t>
            </w:r>
          </w:p>
          <w:p w14:paraId="7C0720CA" w14:textId="77777777" w:rsidR="005041D6" w:rsidRPr="000F4FCA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834CED" w14:textId="033B8CBA" w:rsidR="005041D6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Após a cura do composto de travamento, assegurar que o jacking insert esteja firme.</w:t>
            </w:r>
          </w:p>
          <w:p w14:paraId="071CCB62" w14:textId="501D5C4C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When the locking compound is cured, make sure that the jacking insert is tight.)</w:t>
            </w:r>
          </w:p>
          <w:p w14:paraId="474EEBC8" w14:textId="77777777" w:rsidR="000F4FCA" w:rsidRPr="000F4FCA" w:rsidRDefault="000F4FCA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2C8520" w14:textId="3E13AEEB" w:rsidR="00B14126" w:rsidRPr="000F4FCA" w:rsidRDefault="000F4FCA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4F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(6) Para a configuração 72-52-14B/Post-SB21912, assegurar que a flange do insert esteja 0,005 in. (0,12 mm) alinhada ou abaixo da superfície adjacente do flange da peça (Item 2).</w:t>
            </w:r>
          </w:p>
          <w:p w14:paraId="00945BB0" w14:textId="77777777" w:rsidR="000F4FCA" w:rsidRPr="000F4FCA" w:rsidRDefault="000F4FCA" w:rsidP="000F4F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4F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For 72-52-14B/Post-SB21912 configuration, make sure that the insert flange is 0.005 in (0.12 mm) flush with or below the adjacent surface of the part flange (Item 2).)</w:t>
            </w:r>
          </w:p>
          <w:p w14:paraId="147FBFD3" w14:textId="0963EBE8" w:rsidR="000F4FCA" w:rsidRPr="000F4FCA" w:rsidRDefault="000F4FCA" w:rsidP="000F4F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EB5BE2" w:rsidRPr="00E05E25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7E441805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0F4FCA">
              <w:rPr>
                <w:b/>
                <w:bCs/>
                <w:sz w:val="20"/>
                <w:szCs w:val="20"/>
              </w:rPr>
              <w:t>11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B46D5C" w:rsidRPr="00B46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Jacking Insert 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17136DD8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>Sub W.O. for repair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Repair-</w:t>
            </w:r>
            <w:r w:rsidR="00B46D5C">
              <w:rPr>
                <w:i/>
                <w:iCs/>
                <w:sz w:val="20"/>
                <w:szCs w:val="20"/>
                <w:lang w:val="en-US"/>
              </w:rPr>
              <w:t>11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 xml:space="preserve">to replace the damaged </w:t>
            </w:r>
            <w:r w:rsidR="00B46D5C" w:rsidRPr="00B46D5C">
              <w:rPr>
                <w:i/>
                <w:iCs/>
                <w:sz w:val="20"/>
                <w:szCs w:val="20"/>
                <w:lang w:val="en-US"/>
              </w:rPr>
              <w:t xml:space="preserve">Jacking Insert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0FFC030" w:rsidR="00EB5BE2" w:rsidRPr="005068AF" w:rsidRDefault="00E05E25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A4A5" w14:textId="77777777" w:rsidR="0090317B" w:rsidRDefault="0090317B" w:rsidP="00381EB6">
      <w:r>
        <w:separator/>
      </w:r>
    </w:p>
  </w:endnote>
  <w:endnote w:type="continuationSeparator" w:id="0">
    <w:p w14:paraId="33868455" w14:textId="77777777" w:rsidR="0090317B" w:rsidRDefault="009031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9B1F" w14:textId="77777777" w:rsidR="0090317B" w:rsidRDefault="0090317B" w:rsidP="00381EB6">
      <w:r>
        <w:separator/>
      </w:r>
    </w:p>
  </w:footnote>
  <w:footnote w:type="continuationSeparator" w:id="0">
    <w:p w14:paraId="080809B5" w14:textId="77777777" w:rsidR="0090317B" w:rsidRDefault="009031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5654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0D3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5D9"/>
    <w:rsid w:val="003A0832"/>
    <w:rsid w:val="003A2130"/>
    <w:rsid w:val="003A3273"/>
    <w:rsid w:val="003A5B59"/>
    <w:rsid w:val="003A6E70"/>
    <w:rsid w:val="003A6EBE"/>
    <w:rsid w:val="003B509C"/>
    <w:rsid w:val="003D1B08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18A9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362D5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317B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26F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B46D3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05E25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6073"/>
    <w:rsid w:val="00F3726C"/>
    <w:rsid w:val="00F4614E"/>
    <w:rsid w:val="00F714DC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96F33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05D9"/>
    <w:rsid w:val="003A5B59"/>
    <w:rsid w:val="003D1B08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362D5"/>
    <w:rsid w:val="008469CA"/>
    <w:rsid w:val="008554C7"/>
    <w:rsid w:val="0086137E"/>
    <w:rsid w:val="008811AA"/>
    <w:rsid w:val="008821E1"/>
    <w:rsid w:val="008A1166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4113F"/>
    <w:rsid w:val="00E97DC6"/>
    <w:rsid w:val="00E97FF8"/>
    <w:rsid w:val="00EB59CB"/>
    <w:rsid w:val="00EB59F4"/>
    <w:rsid w:val="00F063A0"/>
    <w:rsid w:val="00F13DCD"/>
    <w:rsid w:val="00F16629"/>
    <w:rsid w:val="00F34877"/>
    <w:rsid w:val="00F36073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3</Pages>
  <Words>903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468</cp:revision>
  <cp:lastPrinted>2017-04-19T12:03:00Z</cp:lastPrinted>
  <dcterms:created xsi:type="dcterms:W3CDTF">2024-12-09T18:37:00Z</dcterms:created>
  <dcterms:modified xsi:type="dcterms:W3CDTF">2026-04-15T13:31:00Z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